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6790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14"/>
          <w:sz w:val="44"/>
          <w:szCs w:val="44"/>
          <w:lang w:eastAsia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4"/>
          <w:sz w:val="44"/>
          <w:szCs w:val="44"/>
          <w:lang w:eastAsia="en-US"/>
        </w:rPr>
        <w:t>关于2026年第二批自治区财政常态化帮扶</w:t>
      </w:r>
    </w:p>
    <w:p w14:paraId="49D37F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14"/>
          <w:sz w:val="44"/>
          <w:szCs w:val="44"/>
          <w:lang w:eastAsia="en-US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4"/>
          <w:sz w:val="44"/>
          <w:szCs w:val="44"/>
          <w:lang w:eastAsia="en-US"/>
        </w:rPr>
        <w:t>资金分配的通知</w:t>
      </w:r>
    </w:p>
    <w:p w14:paraId="4DA422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14"/>
          <w:sz w:val="44"/>
          <w:szCs w:val="44"/>
          <w:lang w:val="en-US" w:eastAsia="zh-CN"/>
        </w:rPr>
      </w:pPr>
    </w:p>
    <w:p w14:paraId="1D65623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根据鄂尔多斯市财政局《鄂尔多斯市财政局关于下达2026 年自治区财政常态化帮扶资金的通知》文件的要求，现将2026年第二批自治区财政常态化帮扶资金分配如下：</w:t>
      </w:r>
    </w:p>
    <w:p w14:paraId="1F36081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2026年第二批自治区财政常态化帮扶资金11万元，分配给 昂素镇乌兰胡舒嘎查骆驼奶产业养殖示范基地项目10.89万元、 鄂托克前旗民族事务委员会项目管理费0.11万元。</w:t>
      </w:r>
    </w:p>
    <w:p w14:paraId="61EEAAF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公告日期为2026年4月24日-2028年4月24日</w:t>
      </w:r>
    </w:p>
    <w:p w14:paraId="3EF2944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640" w:right="0" w:hanging="640" w:hanging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监督举报电话:12317（扶贫监督举报电话）</w:t>
      </w:r>
    </w:p>
    <w:p w14:paraId="1ECE8C8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638" w:leftChars="304" w:right="0" w:firstLine="0" w:firstLineChars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0477-762648（鄂托克前旗乡村振兴事业发展中心办公室）通讯地址:鄂托克前旗敖勒召其镇新区大街（农牧和水利局4楼）邮箱：eqqfpb@sina.com</w:t>
      </w:r>
    </w:p>
    <w:p w14:paraId="6362D7C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 </w:t>
      </w:r>
    </w:p>
    <w:p w14:paraId="1A6986B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</w:p>
    <w:p w14:paraId="55EA064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                     鄂托克前旗乡村振兴事业发展中心</w:t>
      </w:r>
    </w:p>
    <w:p w14:paraId="2AEF294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                    2026年4月24日 </w:t>
      </w:r>
    </w:p>
    <w:p w14:paraId="470A023D"/>
    <w:sectPr>
      <w:pgSz w:w="11906" w:h="16838"/>
      <w:pgMar w:top="2098" w:right="1587" w:bottom="198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467A96"/>
    <w:rsid w:val="0DF93BBD"/>
    <w:rsid w:val="0E8059A2"/>
    <w:rsid w:val="10DE709A"/>
    <w:rsid w:val="11BA3663"/>
    <w:rsid w:val="15BC2477"/>
    <w:rsid w:val="25CE1002"/>
    <w:rsid w:val="27DD7C53"/>
    <w:rsid w:val="2D281971"/>
    <w:rsid w:val="30FE6CCF"/>
    <w:rsid w:val="326B66F7"/>
    <w:rsid w:val="352C5D76"/>
    <w:rsid w:val="381B3983"/>
    <w:rsid w:val="39B23042"/>
    <w:rsid w:val="412C781B"/>
    <w:rsid w:val="420936C7"/>
    <w:rsid w:val="428C0B42"/>
    <w:rsid w:val="46D0251C"/>
    <w:rsid w:val="474156B1"/>
    <w:rsid w:val="481F7195"/>
    <w:rsid w:val="48D36AC5"/>
    <w:rsid w:val="49EE71CA"/>
    <w:rsid w:val="4AE50A49"/>
    <w:rsid w:val="54467A96"/>
    <w:rsid w:val="558D41B7"/>
    <w:rsid w:val="57F63F2E"/>
    <w:rsid w:val="58822092"/>
    <w:rsid w:val="5CC97765"/>
    <w:rsid w:val="62066C0B"/>
    <w:rsid w:val="67C70B61"/>
    <w:rsid w:val="6D100E7E"/>
    <w:rsid w:val="703D260A"/>
    <w:rsid w:val="741A3360"/>
    <w:rsid w:val="7617120B"/>
    <w:rsid w:val="76D71242"/>
    <w:rsid w:val="7B11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298</Words>
  <Characters>360</Characters>
  <Lines>0</Lines>
  <Paragraphs>0</Paragraphs>
  <TotalTime>2</TotalTime>
  <ScaleCrop>false</ScaleCrop>
  <LinksUpToDate>false</LinksUpToDate>
  <CharactersWithSpaces>403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2025-01-24T01:29:00Z</dcterms:created>
  <dc:creator>Lgsbdmsq</dc:creator>
  <cp:lastModifiedBy>鄂尔多斯鄂前旗宋健</cp:lastModifiedBy>
  <cp:lastPrinted>2025-12-25T09:32:00Z</cp:lastPrinted>
  <dcterms:modified xsi:type="dcterms:W3CDTF">2026-04-24T07:00:56Z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7563AEA37CCD4E6292FC15DEB86157BB_13</vt:lpwstr>
  </property>
  <property fmtid="{D5CDD505-2E9C-101B-9397-08002B2CF9AE}" pid="4" name="KSOTemplateDocerSaveRecord">
    <vt:lpwstr>eyJoZGlkIjoiNjJkNTRiYWJlZjA3OGNhZTM5NTQ3MGU3MWNmMDM4M2EiLCJ1c2VySWQiOiI0NTM0OTc1ODYifQ==</vt:lpwstr>
  </property>
</Properties>
</file>